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0AD" w:rsidRPr="001760AD" w:rsidRDefault="001760AD" w:rsidP="00851165">
      <w:pPr>
        <w:rPr>
          <w:sz w:val="28"/>
          <w:szCs w:val="28"/>
          <w:lang w:val="pt-BR"/>
        </w:rPr>
      </w:pPr>
      <w:bookmarkStart w:id="0" w:name="_GoBack"/>
      <w:bookmarkEnd w:id="0"/>
      <w:r>
        <w:rPr>
          <w:sz w:val="28"/>
          <w:szCs w:val="28"/>
          <w:lang w:val="pt-BR"/>
        </w:rPr>
        <w:t xml:space="preserve">    </w:t>
      </w:r>
      <w:r w:rsidR="00F56871">
        <w:rPr>
          <w:sz w:val="28"/>
          <w:szCs w:val="28"/>
          <w:lang w:val="pt-BR"/>
        </w:rPr>
        <w:t xml:space="preserve">    </w:t>
      </w:r>
      <w:r>
        <w:rPr>
          <w:sz w:val="28"/>
          <w:szCs w:val="28"/>
          <w:lang w:val="pt-BR"/>
        </w:rPr>
        <w:t xml:space="preserve"> </w:t>
      </w:r>
      <w:r w:rsidRPr="001760AD">
        <w:rPr>
          <w:sz w:val="28"/>
          <w:szCs w:val="28"/>
          <w:lang w:val="pt-BR"/>
        </w:rPr>
        <w:t>UBND HUYỆN NÚI THÀNH</w:t>
      </w:r>
    </w:p>
    <w:p w:rsidR="00851165" w:rsidRDefault="00851165" w:rsidP="00851165">
      <w:pPr>
        <w:rPr>
          <w:b/>
          <w:sz w:val="28"/>
          <w:szCs w:val="28"/>
          <w:lang w:val="pt-BR"/>
        </w:rPr>
      </w:pPr>
      <w:r>
        <w:rPr>
          <w:b/>
          <w:sz w:val="28"/>
          <w:szCs w:val="28"/>
          <w:lang w:val="pt-BR"/>
        </w:rPr>
        <w:t>TRƯỜNG THCS NGUYỄN  KHUYẾN</w:t>
      </w:r>
    </w:p>
    <w:p w:rsidR="00851165" w:rsidRDefault="00851165" w:rsidP="00851165">
      <w:pPr>
        <w:rPr>
          <w:b/>
          <w:sz w:val="28"/>
          <w:szCs w:val="28"/>
          <w:lang w:val="pt-BR"/>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3C93418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CF5E2B" w:rsidRDefault="00CB30F5" w:rsidP="00E6156C">
      <w:pPr>
        <w:jc w:val="center"/>
        <w:rPr>
          <w:b/>
          <w:sz w:val="28"/>
          <w:szCs w:val="28"/>
          <w:lang w:val="pt-BR"/>
        </w:rPr>
      </w:pPr>
      <w:r>
        <w:rPr>
          <w:b/>
          <w:sz w:val="28"/>
          <w:szCs w:val="28"/>
          <w:lang w:val="pt-BR"/>
        </w:rPr>
        <w:t>HƯỚNG DẪN CHẤM</w:t>
      </w:r>
      <w:r w:rsidR="00CF5E2B">
        <w:rPr>
          <w:b/>
          <w:sz w:val="28"/>
          <w:szCs w:val="28"/>
          <w:lang w:val="pt-BR"/>
        </w:rPr>
        <w:t xml:space="preserve"> VÀ ĐÁP ÁN </w:t>
      </w:r>
      <w:r w:rsidR="0034106E">
        <w:rPr>
          <w:b/>
          <w:sz w:val="28"/>
          <w:szCs w:val="28"/>
          <w:lang w:val="pt-BR"/>
        </w:rPr>
        <w:t xml:space="preserve"> ĐỀ KIỂM TRA </w:t>
      </w:r>
      <w:r w:rsidR="00CF5E2B">
        <w:rPr>
          <w:b/>
          <w:sz w:val="28"/>
          <w:szCs w:val="28"/>
          <w:lang w:val="pt-BR"/>
        </w:rPr>
        <w:t>GIỮA</w:t>
      </w:r>
      <w:r w:rsidR="00851165" w:rsidRPr="009D201F">
        <w:rPr>
          <w:b/>
          <w:sz w:val="28"/>
          <w:szCs w:val="28"/>
          <w:lang w:val="pt-BR"/>
        </w:rPr>
        <w:t xml:space="preserve"> KỲ I</w:t>
      </w:r>
    </w:p>
    <w:p w:rsidR="00851165" w:rsidRPr="009D201F" w:rsidRDefault="00CF5E2B" w:rsidP="00E6156C">
      <w:pPr>
        <w:jc w:val="center"/>
        <w:rPr>
          <w:b/>
          <w:sz w:val="28"/>
          <w:szCs w:val="28"/>
          <w:lang w:val="pt-BR"/>
        </w:rPr>
      </w:pPr>
      <w:r>
        <w:rPr>
          <w:b/>
          <w:sz w:val="28"/>
          <w:szCs w:val="28"/>
          <w:lang w:val="pt-BR"/>
        </w:rPr>
        <w:t>NĂM HỌC 2024</w:t>
      </w:r>
      <w:r w:rsidR="009B454B">
        <w:rPr>
          <w:b/>
          <w:sz w:val="28"/>
          <w:szCs w:val="28"/>
          <w:lang w:val="pt-BR"/>
        </w:rPr>
        <w:t xml:space="preserve"> </w:t>
      </w:r>
      <w:r>
        <w:rPr>
          <w:b/>
          <w:sz w:val="28"/>
          <w:szCs w:val="28"/>
          <w:lang w:val="pt-BR"/>
        </w:rPr>
        <w:t>– 2025</w:t>
      </w:r>
    </w:p>
    <w:p w:rsidR="007545A8" w:rsidRPr="00E25E3B" w:rsidRDefault="00851165" w:rsidP="00A55107">
      <w:pPr>
        <w:jc w:val="center"/>
        <w:rPr>
          <w:sz w:val="28"/>
          <w:szCs w:val="28"/>
          <w:lang w:val="pt-BR"/>
        </w:rPr>
      </w:pPr>
      <w:r w:rsidRPr="00E25E3B">
        <w:rPr>
          <w:b/>
          <w:sz w:val="28"/>
          <w:szCs w:val="28"/>
          <w:lang w:val="pt-BR"/>
        </w:rPr>
        <w:t xml:space="preserve">MÔN: </w:t>
      </w:r>
      <w:r w:rsidR="00E25E3B">
        <w:rPr>
          <w:b/>
          <w:sz w:val="28"/>
          <w:szCs w:val="28"/>
          <w:lang w:val="pt-BR"/>
        </w:rPr>
        <w:t>GDĐP</w:t>
      </w:r>
      <w:r w:rsidRPr="00E25E3B">
        <w:rPr>
          <w:b/>
          <w:sz w:val="28"/>
          <w:szCs w:val="28"/>
          <w:lang w:val="pt-BR"/>
        </w:rPr>
        <w:t>,  LỚP</w:t>
      </w:r>
      <w:r w:rsidR="00E25E3B">
        <w:rPr>
          <w:b/>
          <w:sz w:val="28"/>
          <w:szCs w:val="28"/>
          <w:lang w:val="pt-BR"/>
        </w:rPr>
        <w:t>: 6</w:t>
      </w:r>
    </w:p>
    <w:p w:rsidR="00851165" w:rsidRPr="00E25E3B" w:rsidRDefault="00851165" w:rsidP="007545A8">
      <w:pPr>
        <w:rPr>
          <w:sz w:val="28"/>
          <w:szCs w:val="28"/>
          <w:lang w:val="pt-BR"/>
        </w:rPr>
      </w:pPr>
    </w:p>
    <w:p w:rsidR="00F90E27" w:rsidRDefault="00F90E27" w:rsidP="00E25E3B">
      <w:pPr>
        <w:rPr>
          <w:b/>
          <w:sz w:val="28"/>
          <w:szCs w:val="28"/>
        </w:rPr>
      </w:pPr>
    </w:p>
    <w:p w:rsidR="007545A8" w:rsidRDefault="00944A6E" w:rsidP="007545A8">
      <w:pPr>
        <w:rPr>
          <w:sz w:val="28"/>
          <w:szCs w:val="28"/>
        </w:rPr>
      </w:pPr>
      <w:r>
        <w:rPr>
          <w:b/>
          <w:sz w:val="28"/>
          <w:szCs w:val="28"/>
        </w:rPr>
        <w:t xml:space="preserve">TỰ LUẬN </w:t>
      </w:r>
      <w:r w:rsidR="00E25E3B">
        <w:rPr>
          <w:sz w:val="28"/>
          <w:szCs w:val="28"/>
        </w:rPr>
        <w:t>(10</w:t>
      </w:r>
      <w:r w:rsidR="007545A8" w:rsidRPr="00CB30F5">
        <w:rPr>
          <w:sz w:val="28"/>
          <w:szCs w:val="28"/>
        </w:rPr>
        <w:t xml:space="preserve"> điểm)</w:t>
      </w:r>
    </w:p>
    <w:p w:rsidR="00E25E3B" w:rsidRPr="00E25E3B" w:rsidRDefault="00E25E3B" w:rsidP="00E25E3B">
      <w:pPr>
        <w:rPr>
          <w:b/>
          <w:bCs/>
          <w:sz w:val="28"/>
          <w:szCs w:val="28"/>
        </w:rPr>
      </w:pPr>
      <w:r w:rsidRPr="00E25E3B">
        <w:rPr>
          <w:b/>
          <w:sz w:val="28"/>
          <w:szCs w:val="28"/>
        </w:rPr>
        <w:t>* Vị trí địa lý, lịch sử hình thành và phát triển, giá trị lịch sử</w:t>
      </w:r>
      <w:r>
        <w:rPr>
          <w:b/>
          <w:sz w:val="28"/>
          <w:szCs w:val="28"/>
        </w:rPr>
        <w:t xml:space="preserve"> của </w:t>
      </w:r>
      <w:r>
        <w:rPr>
          <w:b/>
          <w:bCs/>
          <w:sz w:val="28"/>
          <w:szCs w:val="28"/>
        </w:rPr>
        <w:t>k</w:t>
      </w:r>
      <w:r w:rsidRPr="00E25E3B">
        <w:rPr>
          <w:b/>
          <w:bCs/>
          <w:sz w:val="28"/>
          <w:szCs w:val="28"/>
        </w:rPr>
        <w:t>hu di tích lịch sử Thánh địa Mỹ Sơn Quảng Nam</w:t>
      </w:r>
    </w:p>
    <w:p w:rsidR="00E25E3B" w:rsidRPr="00E25E3B" w:rsidRDefault="00E25E3B" w:rsidP="00E25E3B">
      <w:pPr>
        <w:rPr>
          <w:sz w:val="28"/>
          <w:szCs w:val="28"/>
        </w:rPr>
      </w:pPr>
      <w:r w:rsidRPr="00E25E3B">
        <w:rPr>
          <w:sz w:val="28"/>
          <w:szCs w:val="28"/>
        </w:rPr>
        <w:t>- Vị trí địa lý: Khu đền tháp Mỹ Sơn thuộc địa phận xã Duy Phú, huyện Duy Xuyên, cách Trà Kiệu (Kinh thành Simhapura) khoảng 20 km về phía Tây, cách thành phố Đà Nẵng khoảng 70 km về phía Tây Nam.</w:t>
      </w:r>
    </w:p>
    <w:p w:rsidR="00E25E3B" w:rsidRPr="00E25E3B" w:rsidRDefault="00E25E3B" w:rsidP="00E25E3B">
      <w:pPr>
        <w:jc w:val="both"/>
        <w:rPr>
          <w:sz w:val="28"/>
          <w:szCs w:val="28"/>
        </w:rPr>
      </w:pPr>
      <w:r w:rsidRPr="00E25E3B">
        <w:rPr>
          <w:sz w:val="28"/>
          <w:szCs w:val="28"/>
        </w:rPr>
        <w:t>- Lịch sử hình thành và phát triển: Khu đền tháp được xây dựng và phát triển liên tục suốt 9 thế kỷ (từ thế kỉ IV đến thế kỉ XIII).</w:t>
      </w:r>
    </w:p>
    <w:p w:rsidR="00E25E3B" w:rsidRPr="00E25E3B" w:rsidRDefault="00E25E3B" w:rsidP="00E25E3B">
      <w:pPr>
        <w:jc w:val="both"/>
        <w:rPr>
          <w:sz w:val="28"/>
          <w:szCs w:val="28"/>
        </w:rPr>
      </w:pPr>
      <w:r w:rsidRPr="00E25E3B">
        <w:rPr>
          <w:sz w:val="28"/>
          <w:szCs w:val="28"/>
        </w:rPr>
        <w:t>- Giá trị di sản:</w:t>
      </w:r>
    </w:p>
    <w:p w:rsidR="00E25E3B" w:rsidRPr="00E25E3B" w:rsidRDefault="00E25E3B" w:rsidP="00E25E3B">
      <w:pPr>
        <w:jc w:val="both"/>
        <w:rPr>
          <w:sz w:val="28"/>
          <w:szCs w:val="28"/>
        </w:rPr>
      </w:pPr>
      <w:r w:rsidRPr="00E25E3B">
        <w:rPr>
          <w:sz w:val="28"/>
          <w:szCs w:val="28"/>
        </w:rPr>
        <w:t>+ Về kiến trúc: Với hơn 70 công trình kiến trúc được tạo tác bằng gạch đá, Mỹ Sơn trở thành trung tâm kiến trúc quan trọng nhất của vương quốc Chăm-pa xưa. Tổ hợp của công trình kiến trúc này nằm rải rác trên các ngọn đồi. Cấu trúc đền tháp được chia thành nhiều cụm, xây dựng theo cùng một nguyên tắc. Kết cấu mỗi cụm gồm có một ngôi đền thờ chính, xung quanh là những ngôi tháp nhỏ hoặc công trình phụ.</w:t>
      </w:r>
    </w:p>
    <w:p w:rsidR="00E25E3B" w:rsidRPr="00E25E3B" w:rsidRDefault="00E25E3B" w:rsidP="00E25E3B">
      <w:pPr>
        <w:jc w:val="both"/>
        <w:rPr>
          <w:sz w:val="28"/>
          <w:szCs w:val="28"/>
        </w:rPr>
      </w:pPr>
      <w:r w:rsidRPr="00E25E3B">
        <w:rPr>
          <w:sz w:val="28"/>
          <w:szCs w:val="28"/>
        </w:rPr>
        <w:t>+ Về kỹ thuật xây dựng và nghệ thuật điêu khắc: Kỹ thuật xây dựng các đền tháp có nhiều nét độc đáo. Các viên gạch xây như được mài khít, chồng xếp thành một khối liền mạch, vững chắc. Nghệ thuật điêu khắc, chạm nổi trên gạch, đá với những đường nét tinh tế, hình ảnh sống động về các vị thần, tu sĩ, vũ nữ, hoa lá, muông thú và các vật tế lễ…</w:t>
      </w:r>
    </w:p>
    <w:p w:rsidR="00E25E3B" w:rsidRPr="00E25E3B" w:rsidRDefault="00E25E3B" w:rsidP="00E25E3B">
      <w:pPr>
        <w:jc w:val="both"/>
        <w:rPr>
          <w:sz w:val="28"/>
          <w:szCs w:val="28"/>
        </w:rPr>
      </w:pPr>
      <w:r w:rsidRPr="00E25E3B">
        <w:rPr>
          <w:sz w:val="28"/>
          <w:szCs w:val="28"/>
        </w:rPr>
        <w:t>+ Về lịch sử, văn hóa: Khu đền tháp Mỹ Sơn là trung tâm văn hoá, tín ngưỡng của các vương triều Chăm-pa. Đây là nơi làm lễ thánh tẩy, dâng cúng lễ vật của những vị vua sau khi lên ngôi. Các vị vua đã cho xây dựng những đền tháp để dâng lên các vị thần, cũng là cách để ghi công đức của mình.</w:t>
      </w:r>
    </w:p>
    <w:p w:rsidR="00E25E3B" w:rsidRPr="00E25E3B" w:rsidRDefault="00E25E3B" w:rsidP="00E25E3B">
      <w:pPr>
        <w:jc w:val="both"/>
        <w:rPr>
          <w:sz w:val="28"/>
          <w:szCs w:val="28"/>
        </w:rPr>
      </w:pPr>
      <w:r w:rsidRPr="00E25E3B">
        <w:rPr>
          <w:sz w:val="28"/>
          <w:szCs w:val="28"/>
        </w:rPr>
        <w:t>Khu đền tháp Mỹ Sơn là điển hình nổi bật về sự giao lưu văn hoá với sự hội nhập vào văn hoá bản địa. Đồng thời, phản ánh sinh động tiến trình phát triển của lịch sử văn hoá Chăm-pa trong lịch sử phát triển Đông Nam Á. Đây là trung tâm văn hoá, tín ngưỡng của các vương triều Chăm-pa. Ngày nay, nhìn vào kiến trúc đền tháp Mỹ Sơn sẽ hình dung được phần nào lịch sử của vương quốc Chăm-pa.</w:t>
      </w:r>
    </w:p>
    <w:p w:rsidR="000E5F92" w:rsidRDefault="00E25E3B" w:rsidP="00E25E3B">
      <w:pPr>
        <w:jc w:val="both"/>
        <w:rPr>
          <w:sz w:val="28"/>
          <w:szCs w:val="28"/>
        </w:rPr>
      </w:pPr>
      <w:r w:rsidRPr="00E25E3B">
        <w:rPr>
          <w:sz w:val="28"/>
          <w:szCs w:val="28"/>
        </w:rPr>
        <w:t>- Năm được UNESCO công nhận là Di sản văn hoá thế giới: năm 1999.</w:t>
      </w:r>
    </w:p>
    <w:p w:rsidR="00E25E3B" w:rsidRPr="00E25E3B" w:rsidRDefault="00E25E3B" w:rsidP="00E25E3B">
      <w:pPr>
        <w:jc w:val="both"/>
        <w:rPr>
          <w:b/>
          <w:sz w:val="28"/>
          <w:szCs w:val="28"/>
        </w:rPr>
      </w:pPr>
      <w:r w:rsidRPr="00E25E3B">
        <w:rPr>
          <w:b/>
          <w:sz w:val="28"/>
          <w:szCs w:val="28"/>
        </w:rPr>
        <w:t>* Những di tích lịch sử ở tình Quảng Nam:</w:t>
      </w:r>
    </w:p>
    <w:p w:rsidR="00E25E3B" w:rsidRDefault="00E25E3B" w:rsidP="00E25E3B">
      <w:pPr>
        <w:jc w:val="both"/>
        <w:rPr>
          <w:sz w:val="28"/>
          <w:szCs w:val="28"/>
        </w:rPr>
      </w:pPr>
      <w:r>
        <w:rPr>
          <w:sz w:val="28"/>
          <w:szCs w:val="28"/>
        </w:rPr>
        <w:t>- Khu di tích lịch sử Phố cổ Hội An.</w:t>
      </w:r>
    </w:p>
    <w:p w:rsidR="00E25E3B" w:rsidRDefault="00E25E3B" w:rsidP="00E25E3B">
      <w:pPr>
        <w:jc w:val="both"/>
        <w:rPr>
          <w:sz w:val="28"/>
          <w:szCs w:val="28"/>
        </w:rPr>
      </w:pPr>
      <w:r>
        <w:rPr>
          <w:sz w:val="28"/>
          <w:szCs w:val="28"/>
        </w:rPr>
        <w:t>- Khu di tích Đình</w:t>
      </w:r>
      <w:r w:rsidRPr="00E25E3B">
        <w:rPr>
          <w:sz w:val="28"/>
          <w:szCs w:val="28"/>
        </w:rPr>
        <w:t xml:space="preserve"> </w:t>
      </w:r>
      <w:r>
        <w:rPr>
          <w:sz w:val="28"/>
          <w:szCs w:val="28"/>
        </w:rPr>
        <w:t>Chiên Đàn Quảng Nam.</w:t>
      </w:r>
    </w:p>
    <w:p w:rsidR="00E25E3B" w:rsidRPr="00E25E3B" w:rsidRDefault="00E25E3B" w:rsidP="00E25E3B">
      <w:pPr>
        <w:rPr>
          <w:bCs/>
          <w:sz w:val="28"/>
          <w:szCs w:val="28"/>
        </w:rPr>
      </w:pPr>
      <w:r w:rsidRPr="00E25E3B">
        <w:rPr>
          <w:sz w:val="28"/>
          <w:szCs w:val="28"/>
        </w:rPr>
        <w:t xml:space="preserve">- </w:t>
      </w:r>
      <w:r w:rsidRPr="00E25E3B">
        <w:rPr>
          <w:bCs/>
          <w:sz w:val="28"/>
          <w:szCs w:val="28"/>
        </w:rPr>
        <w:t>Di tích lịch sử Tháp Đồng Dương Quảng Nam</w:t>
      </w:r>
    </w:p>
    <w:p w:rsidR="00E25E3B" w:rsidRPr="00E25E3B" w:rsidRDefault="00E25E3B" w:rsidP="00E25E3B">
      <w:pPr>
        <w:rPr>
          <w:bCs/>
          <w:sz w:val="28"/>
          <w:szCs w:val="28"/>
        </w:rPr>
      </w:pPr>
      <w:r w:rsidRPr="00E25E3B">
        <w:rPr>
          <w:sz w:val="28"/>
          <w:szCs w:val="28"/>
        </w:rPr>
        <w:t xml:space="preserve">- </w:t>
      </w:r>
      <w:r w:rsidRPr="00E25E3B">
        <w:rPr>
          <w:bCs/>
          <w:sz w:val="28"/>
          <w:szCs w:val="28"/>
        </w:rPr>
        <w:t>Lăng mộ Đoàn Quý phi tại Quảng Nam</w:t>
      </w:r>
    </w:p>
    <w:p w:rsidR="00E25E3B" w:rsidRPr="00E25E3B" w:rsidRDefault="00E25E3B" w:rsidP="00E25E3B">
      <w:pPr>
        <w:jc w:val="both"/>
        <w:rPr>
          <w:sz w:val="28"/>
          <w:szCs w:val="28"/>
        </w:rPr>
      </w:pPr>
      <w:r>
        <w:rPr>
          <w:sz w:val="28"/>
          <w:szCs w:val="28"/>
        </w:rPr>
        <w:t xml:space="preserve">- </w:t>
      </w:r>
    </w:p>
    <w:p w:rsidR="00F913F4" w:rsidRPr="007A0618" w:rsidRDefault="00F913F4" w:rsidP="00F913F4">
      <w:pPr>
        <w:jc w:val="both"/>
        <w:rPr>
          <w:i/>
          <w:sz w:val="28"/>
          <w:szCs w:val="28"/>
          <w:lang w:val="pl-PL"/>
        </w:rPr>
      </w:pPr>
      <w:r w:rsidRPr="007A0618">
        <w:rPr>
          <w:b/>
          <w:sz w:val="28"/>
          <w:szCs w:val="28"/>
          <w:lang w:val="pl-PL"/>
        </w:rPr>
        <w:lastRenderedPageBreak/>
        <w:t xml:space="preserve">Chú ý: </w:t>
      </w:r>
      <w:r w:rsidRPr="007A0618">
        <w:rPr>
          <w:i/>
          <w:sz w:val="28"/>
          <w:szCs w:val="28"/>
          <w:lang w:val="pl-PL"/>
        </w:rPr>
        <w:t>Học sinh có thể làm những cách khác nhau nhưng kết quả đúng vẫn cho điểm tối đa.</w:t>
      </w:r>
    </w:p>
    <w:p w:rsidR="00C20FB5" w:rsidRPr="00FC6B85" w:rsidRDefault="00C20FB5" w:rsidP="00C20FB5">
      <w:pPr>
        <w:jc w:val="center"/>
        <w:rPr>
          <w:sz w:val="28"/>
          <w:szCs w:val="28"/>
        </w:rPr>
      </w:pPr>
      <w:r w:rsidRPr="00FC6B85">
        <w:rPr>
          <w:sz w:val="28"/>
          <w:szCs w:val="28"/>
        </w:rPr>
        <w:t>.......... Hết........</w:t>
      </w:r>
    </w:p>
    <w:p w:rsidR="00EE5808" w:rsidRDefault="00EE5808">
      <w:pPr>
        <w:spacing w:after="160" w:line="259" w:lineRule="auto"/>
        <w:rPr>
          <w:sz w:val="28"/>
          <w:szCs w:val="28"/>
        </w:rPr>
      </w:pPr>
    </w:p>
    <w:p w:rsidR="00F90E27" w:rsidRPr="00FC6B85" w:rsidRDefault="00F90E27" w:rsidP="00F90E27">
      <w:pPr>
        <w:jc w:val="both"/>
        <w:rPr>
          <w:sz w:val="28"/>
          <w:szCs w:val="28"/>
          <w:lang w:val="it-IT"/>
        </w:rPr>
      </w:pPr>
      <w:r w:rsidRPr="00FC6B85">
        <w:rPr>
          <w:sz w:val="28"/>
          <w:szCs w:val="28"/>
          <w:lang w:val="it-IT"/>
        </w:rPr>
        <w:t xml:space="preserve">               </w:t>
      </w:r>
      <w:r w:rsidRPr="00FC6B85">
        <w:rPr>
          <w:sz w:val="28"/>
          <w:szCs w:val="28"/>
          <w:vertAlign w:val="subscript"/>
        </w:rPr>
        <w:t xml:space="preserve">                                                                                                                                         </w:t>
      </w:r>
    </w:p>
    <w:p w:rsidR="00F90E27" w:rsidRDefault="00F90E27">
      <w:pPr>
        <w:spacing w:after="160" w:line="259" w:lineRule="auto"/>
        <w:rPr>
          <w:sz w:val="28"/>
          <w:szCs w:val="28"/>
        </w:rPr>
      </w:pPr>
    </w:p>
    <w:p w:rsidR="007B2BB0" w:rsidRDefault="007B2BB0">
      <w:pPr>
        <w:spacing w:after="160" w:line="259" w:lineRule="auto"/>
        <w:rPr>
          <w:sz w:val="28"/>
          <w:szCs w:val="28"/>
        </w:rPr>
      </w:pPr>
    </w:p>
    <w:p w:rsidR="00FE4C55" w:rsidRDefault="00FE4C55">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7B2BB0" w:rsidRDefault="007B2BB0">
      <w:pPr>
        <w:spacing w:after="160" w:line="259" w:lineRule="auto"/>
        <w:rPr>
          <w:sz w:val="28"/>
          <w:szCs w:val="28"/>
        </w:rPr>
      </w:pPr>
    </w:p>
    <w:sectPr w:rsidR="007B2BB0" w:rsidSect="00752B7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3"/>
    <w:family w:val="swiss"/>
    <w:pitch w:val="variable"/>
    <w:sig w:usb0="E1002EFF" w:usb1="C000605B" w:usb2="00000029" w:usb3="00000000" w:csb0="0001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0E7"/>
    <w:multiLevelType w:val="hybridMultilevel"/>
    <w:tmpl w:val="B6E612D8"/>
    <w:lvl w:ilvl="0" w:tplc="B066E430">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5091D"/>
    <w:multiLevelType w:val="hybridMultilevel"/>
    <w:tmpl w:val="E4EE093E"/>
    <w:lvl w:ilvl="0" w:tplc="99D8888C">
      <w:start w:val="2"/>
      <w:numFmt w:val="bullet"/>
      <w:lvlText w:val="-"/>
      <w:lvlJc w:val="left"/>
      <w:pPr>
        <w:ind w:left="480" w:hanging="360"/>
      </w:pPr>
      <w:rPr>
        <w:rFonts w:ascii="Times New Roman" w:eastAsia="Times New Roman" w:hAnsi="Times New Roman" w:cs="Times New Roman" w:hint="default"/>
        <w:sz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nsid w:val="18F0570B"/>
    <w:multiLevelType w:val="hybridMultilevel"/>
    <w:tmpl w:val="BCA24680"/>
    <w:lvl w:ilvl="0" w:tplc="57667EE6">
      <w:start w:val="2"/>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
    <w:nsid w:val="304802F6"/>
    <w:multiLevelType w:val="hybridMultilevel"/>
    <w:tmpl w:val="E72AD868"/>
    <w:lvl w:ilvl="0" w:tplc="63D2C9BC">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2D0A49"/>
    <w:multiLevelType w:val="hybridMultilevel"/>
    <w:tmpl w:val="6360F1B0"/>
    <w:lvl w:ilvl="0" w:tplc="56C2A6B8">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887B61"/>
    <w:multiLevelType w:val="hybridMultilevel"/>
    <w:tmpl w:val="0C186A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A77A65"/>
    <w:multiLevelType w:val="hybridMultilevel"/>
    <w:tmpl w:val="0F3E3824"/>
    <w:lvl w:ilvl="0" w:tplc="85C678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3C664C"/>
    <w:multiLevelType w:val="hybridMultilevel"/>
    <w:tmpl w:val="1F2AD4C8"/>
    <w:lvl w:ilvl="0" w:tplc="BEAE8D1E">
      <w:start w:val="2"/>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nsid w:val="5C783BF1"/>
    <w:multiLevelType w:val="hybridMultilevel"/>
    <w:tmpl w:val="C728DC22"/>
    <w:lvl w:ilvl="0" w:tplc="5B80A0D6">
      <w:numFmt w:val="bullet"/>
      <w:lvlText w:val="-"/>
      <w:lvlJc w:val="left"/>
      <w:pPr>
        <w:tabs>
          <w:tab w:val="num" w:pos="600"/>
        </w:tabs>
        <w:ind w:left="600" w:hanging="360"/>
      </w:pPr>
      <w:rPr>
        <w:rFonts w:ascii="VNI-Times" w:eastAsia="Times New Roman" w:hAnsi="VNI-Times" w:cs="Times New Roman" w:hint="default"/>
      </w:rPr>
    </w:lvl>
    <w:lvl w:ilvl="1" w:tplc="04090003">
      <w:start w:val="1"/>
      <w:numFmt w:val="bullet"/>
      <w:lvlText w:val="o"/>
      <w:lvlJc w:val="left"/>
      <w:pPr>
        <w:tabs>
          <w:tab w:val="num" w:pos="1320"/>
        </w:tabs>
        <w:ind w:left="1320" w:hanging="360"/>
      </w:pPr>
      <w:rPr>
        <w:rFonts w:ascii="Courier New" w:hAnsi="Courier New" w:cs="Courier New" w:hint="default"/>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start w:val="1"/>
      <w:numFmt w:val="bullet"/>
      <w:lvlText w:val=""/>
      <w:lvlJc w:val="left"/>
      <w:pPr>
        <w:tabs>
          <w:tab w:val="num" w:pos="4200"/>
        </w:tabs>
        <w:ind w:left="4200" w:hanging="360"/>
      </w:pPr>
      <w:rPr>
        <w:rFonts w:ascii="Wingdings" w:hAnsi="Wingdings" w:hint="default"/>
      </w:rPr>
    </w:lvl>
    <w:lvl w:ilvl="6" w:tplc="04090001">
      <w:start w:val="1"/>
      <w:numFmt w:val="bullet"/>
      <w:lvlText w:val=""/>
      <w:lvlJc w:val="left"/>
      <w:pPr>
        <w:tabs>
          <w:tab w:val="num" w:pos="4920"/>
        </w:tabs>
        <w:ind w:left="4920" w:hanging="360"/>
      </w:pPr>
      <w:rPr>
        <w:rFonts w:ascii="Symbol" w:hAnsi="Symbol" w:hint="default"/>
      </w:rPr>
    </w:lvl>
    <w:lvl w:ilvl="7" w:tplc="04090003">
      <w:start w:val="1"/>
      <w:numFmt w:val="bullet"/>
      <w:lvlText w:val="o"/>
      <w:lvlJc w:val="left"/>
      <w:pPr>
        <w:tabs>
          <w:tab w:val="num" w:pos="5640"/>
        </w:tabs>
        <w:ind w:left="5640" w:hanging="360"/>
      </w:pPr>
      <w:rPr>
        <w:rFonts w:ascii="Courier New" w:hAnsi="Courier New" w:cs="Courier New" w:hint="default"/>
      </w:rPr>
    </w:lvl>
    <w:lvl w:ilvl="8" w:tplc="04090005">
      <w:start w:val="1"/>
      <w:numFmt w:val="bullet"/>
      <w:lvlText w:val=""/>
      <w:lvlJc w:val="left"/>
      <w:pPr>
        <w:tabs>
          <w:tab w:val="num" w:pos="6360"/>
        </w:tabs>
        <w:ind w:left="6360" w:hanging="360"/>
      </w:pPr>
      <w:rPr>
        <w:rFonts w:ascii="Wingdings" w:hAnsi="Wingdings" w:hint="default"/>
      </w:rPr>
    </w:lvl>
  </w:abstractNum>
  <w:abstractNum w:abstractNumId="9">
    <w:nsid w:val="689036A4"/>
    <w:multiLevelType w:val="hybridMultilevel"/>
    <w:tmpl w:val="E648FA14"/>
    <w:lvl w:ilvl="0" w:tplc="9F40C15E">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A9265A"/>
    <w:multiLevelType w:val="hybridMultilevel"/>
    <w:tmpl w:val="792056C0"/>
    <w:lvl w:ilvl="0" w:tplc="222AEC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8A1820"/>
    <w:multiLevelType w:val="hybridMultilevel"/>
    <w:tmpl w:val="C032CA7A"/>
    <w:lvl w:ilvl="0" w:tplc="8D2EAD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9"/>
  </w:num>
  <w:num w:numId="6">
    <w:abstractNumId w:val="11"/>
  </w:num>
  <w:num w:numId="7">
    <w:abstractNumId w:val="10"/>
  </w:num>
  <w:num w:numId="8">
    <w:abstractNumId w:val="7"/>
  </w:num>
  <w:num w:numId="9">
    <w:abstractNumId w:val="2"/>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24C"/>
    <w:rsid w:val="00055CD7"/>
    <w:rsid w:val="000A1FD3"/>
    <w:rsid w:val="000A2F41"/>
    <w:rsid w:val="000E5F92"/>
    <w:rsid w:val="00122217"/>
    <w:rsid w:val="001428AF"/>
    <w:rsid w:val="00142EEE"/>
    <w:rsid w:val="001760AD"/>
    <w:rsid w:val="001E65F6"/>
    <w:rsid w:val="001F4B45"/>
    <w:rsid w:val="002521A1"/>
    <w:rsid w:val="00263BEE"/>
    <w:rsid w:val="002D78B9"/>
    <w:rsid w:val="00301094"/>
    <w:rsid w:val="0034106E"/>
    <w:rsid w:val="003A29DF"/>
    <w:rsid w:val="003C0DEC"/>
    <w:rsid w:val="003C6B16"/>
    <w:rsid w:val="003F22B7"/>
    <w:rsid w:val="004338AF"/>
    <w:rsid w:val="004344FA"/>
    <w:rsid w:val="00444BF6"/>
    <w:rsid w:val="00493A02"/>
    <w:rsid w:val="00496E3D"/>
    <w:rsid w:val="004A2892"/>
    <w:rsid w:val="004B122E"/>
    <w:rsid w:val="004D2A51"/>
    <w:rsid w:val="0053778B"/>
    <w:rsid w:val="005438A7"/>
    <w:rsid w:val="0056473A"/>
    <w:rsid w:val="005A3DE4"/>
    <w:rsid w:val="005B0928"/>
    <w:rsid w:val="005D3805"/>
    <w:rsid w:val="005D59E6"/>
    <w:rsid w:val="006054F1"/>
    <w:rsid w:val="006C6CCD"/>
    <w:rsid w:val="00703619"/>
    <w:rsid w:val="00733CA3"/>
    <w:rsid w:val="00752B74"/>
    <w:rsid w:val="007545A8"/>
    <w:rsid w:val="00797041"/>
    <w:rsid w:val="007B2BB0"/>
    <w:rsid w:val="00816F47"/>
    <w:rsid w:val="00830140"/>
    <w:rsid w:val="00837DF6"/>
    <w:rsid w:val="0084345F"/>
    <w:rsid w:val="00846C9A"/>
    <w:rsid w:val="00851165"/>
    <w:rsid w:val="00856983"/>
    <w:rsid w:val="00896C69"/>
    <w:rsid w:val="008A11DE"/>
    <w:rsid w:val="00903467"/>
    <w:rsid w:val="00942EC6"/>
    <w:rsid w:val="00944A6E"/>
    <w:rsid w:val="00952406"/>
    <w:rsid w:val="00992B40"/>
    <w:rsid w:val="009B454B"/>
    <w:rsid w:val="009D066A"/>
    <w:rsid w:val="009D201F"/>
    <w:rsid w:val="00A158EE"/>
    <w:rsid w:val="00A55107"/>
    <w:rsid w:val="00AB674D"/>
    <w:rsid w:val="00AC0F6A"/>
    <w:rsid w:val="00AD4E8F"/>
    <w:rsid w:val="00AD7284"/>
    <w:rsid w:val="00AE1F1A"/>
    <w:rsid w:val="00B23C4F"/>
    <w:rsid w:val="00B71F2A"/>
    <w:rsid w:val="00B773A1"/>
    <w:rsid w:val="00B7766D"/>
    <w:rsid w:val="00B9093F"/>
    <w:rsid w:val="00BD3227"/>
    <w:rsid w:val="00BF424C"/>
    <w:rsid w:val="00C123B4"/>
    <w:rsid w:val="00C20FB5"/>
    <w:rsid w:val="00C32B33"/>
    <w:rsid w:val="00C3735D"/>
    <w:rsid w:val="00C45248"/>
    <w:rsid w:val="00C66A44"/>
    <w:rsid w:val="00C7638B"/>
    <w:rsid w:val="00CB30F5"/>
    <w:rsid w:val="00CF2BD8"/>
    <w:rsid w:val="00CF5E2B"/>
    <w:rsid w:val="00D353C9"/>
    <w:rsid w:val="00D704E3"/>
    <w:rsid w:val="00D96AFC"/>
    <w:rsid w:val="00DD1978"/>
    <w:rsid w:val="00DE347C"/>
    <w:rsid w:val="00E10C08"/>
    <w:rsid w:val="00E226A0"/>
    <w:rsid w:val="00E25E3B"/>
    <w:rsid w:val="00E31887"/>
    <w:rsid w:val="00E6156C"/>
    <w:rsid w:val="00EE5808"/>
    <w:rsid w:val="00EF1512"/>
    <w:rsid w:val="00F56871"/>
    <w:rsid w:val="00F90E27"/>
    <w:rsid w:val="00F913F4"/>
    <w:rsid w:val="00FD3A39"/>
    <w:rsid w:val="00FE47F9"/>
    <w:rsid w:val="00FE4C55"/>
    <w:rsid w:val="00FE4C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24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E25E3B"/>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 w:type="character" w:customStyle="1" w:styleId="Heading2Char">
    <w:name w:val="Heading 2 Char"/>
    <w:basedOn w:val="DefaultParagraphFont"/>
    <w:link w:val="Heading2"/>
    <w:uiPriority w:val="9"/>
    <w:semiHidden/>
    <w:rsid w:val="00E25E3B"/>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24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E25E3B"/>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 w:type="character" w:customStyle="1" w:styleId="Heading2Char">
    <w:name w:val="Heading 2 Char"/>
    <w:basedOn w:val="DefaultParagraphFont"/>
    <w:link w:val="Heading2"/>
    <w:uiPriority w:val="9"/>
    <w:semiHidden/>
    <w:rsid w:val="00E25E3B"/>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98391">
      <w:bodyDiv w:val="1"/>
      <w:marLeft w:val="0"/>
      <w:marRight w:val="0"/>
      <w:marTop w:val="0"/>
      <w:marBottom w:val="0"/>
      <w:divBdr>
        <w:top w:val="none" w:sz="0" w:space="0" w:color="auto"/>
        <w:left w:val="none" w:sz="0" w:space="0" w:color="auto"/>
        <w:bottom w:val="none" w:sz="0" w:space="0" w:color="auto"/>
        <w:right w:val="none" w:sz="0" w:space="0" w:color="auto"/>
      </w:divBdr>
    </w:div>
    <w:div w:id="236938370">
      <w:bodyDiv w:val="1"/>
      <w:marLeft w:val="0"/>
      <w:marRight w:val="0"/>
      <w:marTop w:val="0"/>
      <w:marBottom w:val="0"/>
      <w:divBdr>
        <w:top w:val="none" w:sz="0" w:space="0" w:color="auto"/>
        <w:left w:val="none" w:sz="0" w:space="0" w:color="auto"/>
        <w:bottom w:val="none" w:sz="0" w:space="0" w:color="auto"/>
        <w:right w:val="none" w:sz="0" w:space="0" w:color="auto"/>
      </w:divBdr>
    </w:div>
    <w:div w:id="324431779">
      <w:bodyDiv w:val="1"/>
      <w:marLeft w:val="0"/>
      <w:marRight w:val="0"/>
      <w:marTop w:val="0"/>
      <w:marBottom w:val="0"/>
      <w:divBdr>
        <w:top w:val="none" w:sz="0" w:space="0" w:color="auto"/>
        <w:left w:val="none" w:sz="0" w:space="0" w:color="auto"/>
        <w:bottom w:val="none" w:sz="0" w:space="0" w:color="auto"/>
        <w:right w:val="none" w:sz="0" w:space="0" w:color="auto"/>
      </w:divBdr>
    </w:div>
    <w:div w:id="438258269">
      <w:bodyDiv w:val="1"/>
      <w:marLeft w:val="0"/>
      <w:marRight w:val="0"/>
      <w:marTop w:val="0"/>
      <w:marBottom w:val="0"/>
      <w:divBdr>
        <w:top w:val="none" w:sz="0" w:space="0" w:color="auto"/>
        <w:left w:val="none" w:sz="0" w:space="0" w:color="auto"/>
        <w:bottom w:val="none" w:sz="0" w:space="0" w:color="auto"/>
        <w:right w:val="none" w:sz="0" w:space="0" w:color="auto"/>
      </w:divBdr>
    </w:div>
    <w:div w:id="499321854">
      <w:bodyDiv w:val="1"/>
      <w:marLeft w:val="0"/>
      <w:marRight w:val="0"/>
      <w:marTop w:val="0"/>
      <w:marBottom w:val="0"/>
      <w:divBdr>
        <w:top w:val="none" w:sz="0" w:space="0" w:color="auto"/>
        <w:left w:val="none" w:sz="0" w:space="0" w:color="auto"/>
        <w:bottom w:val="none" w:sz="0" w:space="0" w:color="auto"/>
        <w:right w:val="none" w:sz="0" w:space="0" w:color="auto"/>
      </w:divBdr>
      <w:divsChild>
        <w:div w:id="261231621">
          <w:marLeft w:val="0"/>
          <w:marRight w:val="0"/>
          <w:marTop w:val="0"/>
          <w:marBottom w:val="0"/>
          <w:divBdr>
            <w:top w:val="none" w:sz="0" w:space="0" w:color="auto"/>
            <w:left w:val="none" w:sz="0" w:space="0" w:color="auto"/>
            <w:bottom w:val="none" w:sz="0" w:space="0" w:color="auto"/>
            <w:right w:val="none" w:sz="0" w:space="0" w:color="auto"/>
          </w:divBdr>
          <w:divsChild>
            <w:div w:id="2047677739">
              <w:marLeft w:val="4200"/>
              <w:marRight w:val="0"/>
              <w:marTop w:val="0"/>
              <w:marBottom w:val="0"/>
              <w:divBdr>
                <w:top w:val="none" w:sz="0" w:space="0" w:color="auto"/>
                <w:left w:val="none" w:sz="0" w:space="0" w:color="auto"/>
                <w:bottom w:val="none" w:sz="0" w:space="0" w:color="auto"/>
                <w:right w:val="none" w:sz="0" w:space="0" w:color="auto"/>
              </w:divBdr>
              <w:divsChild>
                <w:div w:id="1049843014">
                  <w:marLeft w:val="0"/>
                  <w:marRight w:val="0"/>
                  <w:marTop w:val="0"/>
                  <w:marBottom w:val="0"/>
                  <w:divBdr>
                    <w:top w:val="none" w:sz="0" w:space="0" w:color="auto"/>
                    <w:left w:val="none" w:sz="0" w:space="0" w:color="auto"/>
                    <w:bottom w:val="none" w:sz="0" w:space="0" w:color="auto"/>
                    <w:right w:val="none" w:sz="0" w:space="0" w:color="auto"/>
                  </w:divBdr>
                  <w:divsChild>
                    <w:div w:id="1732532518">
                      <w:marLeft w:val="0"/>
                      <w:marRight w:val="0"/>
                      <w:marTop w:val="0"/>
                      <w:marBottom w:val="0"/>
                      <w:divBdr>
                        <w:top w:val="none" w:sz="0" w:space="0" w:color="auto"/>
                        <w:left w:val="none" w:sz="0" w:space="0" w:color="auto"/>
                        <w:bottom w:val="none" w:sz="0" w:space="0" w:color="auto"/>
                        <w:right w:val="none" w:sz="0" w:space="0" w:color="auto"/>
                      </w:divBdr>
                      <w:divsChild>
                        <w:div w:id="562301779">
                          <w:marLeft w:val="0"/>
                          <w:marRight w:val="0"/>
                          <w:marTop w:val="0"/>
                          <w:marBottom w:val="0"/>
                          <w:divBdr>
                            <w:top w:val="none" w:sz="0" w:space="0" w:color="auto"/>
                            <w:left w:val="none" w:sz="0" w:space="0" w:color="auto"/>
                            <w:bottom w:val="none" w:sz="0" w:space="0" w:color="auto"/>
                            <w:right w:val="none" w:sz="0" w:space="0" w:color="auto"/>
                          </w:divBdr>
                          <w:divsChild>
                            <w:div w:id="1232960192">
                              <w:marLeft w:val="0"/>
                              <w:marRight w:val="0"/>
                              <w:marTop w:val="0"/>
                              <w:marBottom w:val="0"/>
                              <w:divBdr>
                                <w:top w:val="single" w:sz="6" w:space="0" w:color="E8E8E8"/>
                                <w:left w:val="single" w:sz="6" w:space="0" w:color="E8E8E8"/>
                                <w:bottom w:val="single" w:sz="6" w:space="0" w:color="E8E8E8"/>
                                <w:right w:val="single" w:sz="6" w:space="0" w:color="E8E8E8"/>
                              </w:divBdr>
                              <w:divsChild>
                                <w:div w:id="642344532">
                                  <w:marLeft w:val="0"/>
                                  <w:marRight w:val="0"/>
                                  <w:marTop w:val="0"/>
                                  <w:marBottom w:val="0"/>
                                  <w:divBdr>
                                    <w:top w:val="none" w:sz="0" w:space="0" w:color="auto"/>
                                    <w:left w:val="none" w:sz="0" w:space="0" w:color="auto"/>
                                    <w:bottom w:val="none" w:sz="0" w:space="0" w:color="auto"/>
                                    <w:right w:val="none" w:sz="0" w:space="0" w:color="auto"/>
                                  </w:divBdr>
                                  <w:divsChild>
                                    <w:div w:id="122645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21370">
                              <w:marLeft w:val="0"/>
                              <w:marRight w:val="0"/>
                              <w:marTop w:val="0"/>
                              <w:marBottom w:val="150"/>
                              <w:divBdr>
                                <w:top w:val="none" w:sz="0" w:space="0" w:color="auto"/>
                                <w:left w:val="none" w:sz="0" w:space="0" w:color="auto"/>
                                <w:bottom w:val="none" w:sz="0" w:space="0" w:color="auto"/>
                                <w:right w:val="none" w:sz="0" w:space="0" w:color="auto"/>
                              </w:divBdr>
                              <w:divsChild>
                                <w:div w:id="1289509398">
                                  <w:marLeft w:val="0"/>
                                  <w:marRight w:val="0"/>
                                  <w:marTop w:val="0"/>
                                  <w:marBottom w:val="0"/>
                                  <w:divBdr>
                                    <w:top w:val="none" w:sz="0" w:space="0" w:color="auto"/>
                                    <w:left w:val="none" w:sz="0" w:space="0" w:color="auto"/>
                                    <w:bottom w:val="none" w:sz="0" w:space="0" w:color="auto"/>
                                    <w:right w:val="none" w:sz="0" w:space="0" w:color="auto"/>
                                  </w:divBdr>
                                  <w:divsChild>
                                    <w:div w:id="693072656">
                                      <w:marLeft w:val="0"/>
                                      <w:marRight w:val="0"/>
                                      <w:marTop w:val="0"/>
                                      <w:marBottom w:val="0"/>
                                      <w:divBdr>
                                        <w:top w:val="none" w:sz="0" w:space="0" w:color="auto"/>
                                        <w:left w:val="none" w:sz="0" w:space="0" w:color="auto"/>
                                        <w:bottom w:val="none" w:sz="0" w:space="0" w:color="auto"/>
                                        <w:right w:val="none" w:sz="0" w:space="0" w:color="auto"/>
                                      </w:divBdr>
                                      <w:divsChild>
                                        <w:div w:id="570165350">
                                          <w:marLeft w:val="0"/>
                                          <w:marRight w:val="0"/>
                                          <w:marTop w:val="0"/>
                                          <w:marBottom w:val="0"/>
                                          <w:divBdr>
                                            <w:top w:val="single" w:sz="18" w:space="0" w:color="FFFFFF"/>
                                            <w:left w:val="single" w:sz="18" w:space="0" w:color="FFFFFF"/>
                                            <w:bottom w:val="single" w:sz="18" w:space="0" w:color="FFFFFF"/>
                                            <w:right w:val="single" w:sz="18" w:space="0" w:color="FFFFFF"/>
                                          </w:divBdr>
                                          <w:divsChild>
                                            <w:div w:id="1147169980">
                                              <w:marLeft w:val="0"/>
                                              <w:marRight w:val="0"/>
                                              <w:marTop w:val="0"/>
                                              <w:marBottom w:val="150"/>
                                              <w:divBdr>
                                                <w:top w:val="none" w:sz="0" w:space="0" w:color="auto"/>
                                                <w:left w:val="none" w:sz="0" w:space="0" w:color="auto"/>
                                                <w:bottom w:val="none" w:sz="0" w:space="0" w:color="auto"/>
                                                <w:right w:val="none" w:sz="0" w:space="0" w:color="auto"/>
                                              </w:divBdr>
                                              <w:divsChild>
                                                <w:div w:id="1207523963">
                                                  <w:marLeft w:val="0"/>
                                                  <w:marRight w:val="150"/>
                                                  <w:marTop w:val="0"/>
                                                  <w:marBottom w:val="0"/>
                                                  <w:divBdr>
                                                    <w:top w:val="none" w:sz="0" w:space="0" w:color="auto"/>
                                                    <w:left w:val="none" w:sz="0" w:space="0" w:color="auto"/>
                                                    <w:bottom w:val="none" w:sz="0" w:space="0" w:color="auto"/>
                                                    <w:right w:val="none" w:sz="0" w:space="0" w:color="auto"/>
                                                  </w:divBdr>
                                                </w:div>
                                              </w:divsChild>
                                            </w:div>
                                            <w:div w:id="1294601829">
                                              <w:marLeft w:val="65"/>
                                              <w:marRight w:val="65"/>
                                              <w:marTop w:val="150"/>
                                              <w:marBottom w:val="150"/>
                                              <w:divBdr>
                                                <w:top w:val="single" w:sz="2" w:space="0" w:color="FFFFFF"/>
                                                <w:left w:val="single" w:sz="2" w:space="0" w:color="FFFFFF"/>
                                                <w:bottom w:val="single" w:sz="2" w:space="0" w:color="FFFFFF"/>
                                                <w:right w:val="single" w:sz="2" w:space="0" w:color="FFFFFF"/>
                                              </w:divBdr>
                                              <w:divsChild>
                                                <w:div w:id="797338553">
                                                  <w:marLeft w:val="0"/>
                                                  <w:marRight w:val="0"/>
                                                  <w:marTop w:val="0"/>
                                                  <w:marBottom w:val="0"/>
                                                  <w:divBdr>
                                                    <w:top w:val="none" w:sz="0" w:space="0" w:color="auto"/>
                                                    <w:left w:val="none" w:sz="0" w:space="0" w:color="auto"/>
                                                    <w:bottom w:val="none" w:sz="0" w:space="0" w:color="auto"/>
                                                    <w:right w:val="none" w:sz="0" w:space="0" w:color="auto"/>
                                                  </w:divBdr>
                                                  <w:divsChild>
                                                    <w:div w:id="1921333247">
                                                      <w:marLeft w:val="0"/>
                                                      <w:marRight w:val="0"/>
                                                      <w:marTop w:val="0"/>
                                                      <w:marBottom w:val="0"/>
                                                      <w:divBdr>
                                                        <w:top w:val="none" w:sz="0" w:space="0" w:color="auto"/>
                                                        <w:left w:val="none" w:sz="0" w:space="0" w:color="auto"/>
                                                        <w:bottom w:val="none" w:sz="0" w:space="0" w:color="auto"/>
                                                        <w:right w:val="none" w:sz="0" w:space="0" w:color="auto"/>
                                                      </w:divBdr>
                                                    </w:div>
                                                    <w:div w:id="436409947">
                                                      <w:marLeft w:val="0"/>
                                                      <w:marRight w:val="0"/>
                                                      <w:marTop w:val="0"/>
                                                      <w:marBottom w:val="0"/>
                                                      <w:divBdr>
                                                        <w:top w:val="none" w:sz="0" w:space="0" w:color="auto"/>
                                                        <w:left w:val="none" w:sz="0" w:space="0" w:color="auto"/>
                                                        <w:bottom w:val="none" w:sz="0" w:space="0" w:color="auto"/>
                                                        <w:right w:val="none" w:sz="0" w:space="0" w:color="auto"/>
                                                      </w:divBdr>
                                                      <w:divsChild>
                                                        <w:div w:id="2043355276">
                                                          <w:marLeft w:val="0"/>
                                                          <w:marRight w:val="0"/>
                                                          <w:marTop w:val="0"/>
                                                          <w:marBottom w:val="0"/>
                                                          <w:divBdr>
                                                            <w:top w:val="none" w:sz="0" w:space="0" w:color="auto"/>
                                                            <w:left w:val="none" w:sz="0" w:space="0" w:color="auto"/>
                                                            <w:bottom w:val="none" w:sz="0" w:space="0" w:color="auto"/>
                                                            <w:right w:val="none" w:sz="0" w:space="0" w:color="auto"/>
                                                          </w:divBdr>
                                                          <w:divsChild>
                                                            <w:div w:id="140845804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3065552">
                                              <w:marLeft w:val="65"/>
                                              <w:marRight w:val="65"/>
                                              <w:marTop w:val="150"/>
                                              <w:marBottom w:val="150"/>
                                              <w:divBdr>
                                                <w:top w:val="single" w:sz="2" w:space="0" w:color="FFFFFF"/>
                                                <w:left w:val="single" w:sz="2" w:space="0" w:color="FFFFFF"/>
                                                <w:bottom w:val="single" w:sz="2" w:space="0" w:color="FFFFFF"/>
                                                <w:right w:val="single" w:sz="2" w:space="0" w:color="FFFFFF"/>
                                              </w:divBdr>
                                              <w:divsChild>
                                                <w:div w:id="286469127">
                                                  <w:marLeft w:val="0"/>
                                                  <w:marRight w:val="0"/>
                                                  <w:marTop w:val="0"/>
                                                  <w:marBottom w:val="0"/>
                                                  <w:divBdr>
                                                    <w:top w:val="none" w:sz="0" w:space="0" w:color="auto"/>
                                                    <w:left w:val="none" w:sz="0" w:space="0" w:color="auto"/>
                                                    <w:bottom w:val="none" w:sz="0" w:space="0" w:color="auto"/>
                                                    <w:right w:val="none" w:sz="0" w:space="0" w:color="auto"/>
                                                  </w:divBdr>
                                                  <w:divsChild>
                                                    <w:div w:id="1268393757">
                                                      <w:marLeft w:val="0"/>
                                                      <w:marRight w:val="0"/>
                                                      <w:marTop w:val="0"/>
                                                      <w:marBottom w:val="0"/>
                                                      <w:divBdr>
                                                        <w:top w:val="none" w:sz="0" w:space="0" w:color="auto"/>
                                                        <w:left w:val="none" w:sz="0" w:space="0" w:color="auto"/>
                                                        <w:bottom w:val="none" w:sz="0" w:space="0" w:color="auto"/>
                                                        <w:right w:val="none" w:sz="0" w:space="0" w:color="auto"/>
                                                      </w:divBdr>
                                                    </w:div>
                                                    <w:div w:id="1178080565">
                                                      <w:marLeft w:val="0"/>
                                                      <w:marRight w:val="0"/>
                                                      <w:marTop w:val="0"/>
                                                      <w:marBottom w:val="0"/>
                                                      <w:divBdr>
                                                        <w:top w:val="none" w:sz="0" w:space="0" w:color="auto"/>
                                                        <w:left w:val="none" w:sz="0" w:space="0" w:color="auto"/>
                                                        <w:bottom w:val="none" w:sz="0" w:space="0" w:color="auto"/>
                                                        <w:right w:val="none" w:sz="0" w:space="0" w:color="auto"/>
                                                      </w:divBdr>
                                                      <w:divsChild>
                                                        <w:div w:id="810949913">
                                                          <w:marLeft w:val="0"/>
                                                          <w:marRight w:val="0"/>
                                                          <w:marTop w:val="0"/>
                                                          <w:marBottom w:val="0"/>
                                                          <w:divBdr>
                                                            <w:top w:val="none" w:sz="0" w:space="0" w:color="auto"/>
                                                            <w:left w:val="none" w:sz="0" w:space="0" w:color="auto"/>
                                                            <w:bottom w:val="none" w:sz="0" w:space="0" w:color="auto"/>
                                                            <w:right w:val="none" w:sz="0" w:space="0" w:color="auto"/>
                                                          </w:divBdr>
                                                          <w:divsChild>
                                                            <w:div w:id="2592919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1191151">
                                              <w:marLeft w:val="65"/>
                                              <w:marRight w:val="65"/>
                                              <w:marTop w:val="150"/>
                                              <w:marBottom w:val="150"/>
                                              <w:divBdr>
                                                <w:top w:val="single" w:sz="2" w:space="0" w:color="FFFFFF"/>
                                                <w:left w:val="single" w:sz="2" w:space="0" w:color="FFFFFF"/>
                                                <w:bottom w:val="single" w:sz="2" w:space="0" w:color="FFFFFF"/>
                                                <w:right w:val="single" w:sz="2" w:space="0" w:color="FFFFFF"/>
                                              </w:divBdr>
                                              <w:divsChild>
                                                <w:div w:id="1141265834">
                                                  <w:marLeft w:val="0"/>
                                                  <w:marRight w:val="0"/>
                                                  <w:marTop w:val="0"/>
                                                  <w:marBottom w:val="0"/>
                                                  <w:divBdr>
                                                    <w:top w:val="none" w:sz="0" w:space="0" w:color="auto"/>
                                                    <w:left w:val="none" w:sz="0" w:space="0" w:color="auto"/>
                                                    <w:bottom w:val="none" w:sz="0" w:space="0" w:color="auto"/>
                                                    <w:right w:val="none" w:sz="0" w:space="0" w:color="auto"/>
                                                  </w:divBdr>
                                                  <w:divsChild>
                                                    <w:div w:id="543640978">
                                                      <w:marLeft w:val="0"/>
                                                      <w:marRight w:val="0"/>
                                                      <w:marTop w:val="0"/>
                                                      <w:marBottom w:val="0"/>
                                                      <w:divBdr>
                                                        <w:top w:val="none" w:sz="0" w:space="0" w:color="auto"/>
                                                        <w:left w:val="none" w:sz="0" w:space="0" w:color="auto"/>
                                                        <w:bottom w:val="none" w:sz="0" w:space="0" w:color="auto"/>
                                                        <w:right w:val="none" w:sz="0" w:space="0" w:color="auto"/>
                                                      </w:divBdr>
                                                    </w:div>
                                                    <w:div w:id="1573931899">
                                                      <w:marLeft w:val="0"/>
                                                      <w:marRight w:val="0"/>
                                                      <w:marTop w:val="0"/>
                                                      <w:marBottom w:val="0"/>
                                                      <w:divBdr>
                                                        <w:top w:val="none" w:sz="0" w:space="0" w:color="auto"/>
                                                        <w:left w:val="none" w:sz="0" w:space="0" w:color="auto"/>
                                                        <w:bottom w:val="none" w:sz="0" w:space="0" w:color="auto"/>
                                                        <w:right w:val="none" w:sz="0" w:space="0" w:color="auto"/>
                                                      </w:divBdr>
                                                      <w:divsChild>
                                                        <w:div w:id="1790122749">
                                                          <w:marLeft w:val="0"/>
                                                          <w:marRight w:val="0"/>
                                                          <w:marTop w:val="0"/>
                                                          <w:marBottom w:val="0"/>
                                                          <w:divBdr>
                                                            <w:top w:val="none" w:sz="0" w:space="0" w:color="auto"/>
                                                            <w:left w:val="none" w:sz="0" w:space="0" w:color="auto"/>
                                                            <w:bottom w:val="none" w:sz="0" w:space="0" w:color="auto"/>
                                                            <w:right w:val="none" w:sz="0" w:space="0" w:color="auto"/>
                                                          </w:divBdr>
                                                          <w:divsChild>
                                                            <w:div w:id="18181821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39751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659188834">
                                                  <w:marLeft w:val="0"/>
                                                  <w:marRight w:val="0"/>
                                                  <w:marTop w:val="0"/>
                                                  <w:marBottom w:val="0"/>
                                                  <w:divBdr>
                                                    <w:top w:val="none" w:sz="0" w:space="0" w:color="auto"/>
                                                    <w:left w:val="none" w:sz="0" w:space="0" w:color="auto"/>
                                                    <w:bottom w:val="none" w:sz="0" w:space="0" w:color="auto"/>
                                                    <w:right w:val="none" w:sz="0" w:space="0" w:color="auto"/>
                                                  </w:divBdr>
                                                  <w:divsChild>
                                                    <w:div w:id="1815681831">
                                                      <w:marLeft w:val="0"/>
                                                      <w:marRight w:val="0"/>
                                                      <w:marTop w:val="0"/>
                                                      <w:marBottom w:val="0"/>
                                                      <w:divBdr>
                                                        <w:top w:val="none" w:sz="0" w:space="0" w:color="auto"/>
                                                        <w:left w:val="none" w:sz="0" w:space="0" w:color="auto"/>
                                                        <w:bottom w:val="none" w:sz="0" w:space="0" w:color="auto"/>
                                                        <w:right w:val="none" w:sz="0" w:space="0" w:color="auto"/>
                                                      </w:divBdr>
                                                    </w:div>
                                                    <w:div w:id="1618950334">
                                                      <w:marLeft w:val="0"/>
                                                      <w:marRight w:val="0"/>
                                                      <w:marTop w:val="0"/>
                                                      <w:marBottom w:val="0"/>
                                                      <w:divBdr>
                                                        <w:top w:val="none" w:sz="0" w:space="0" w:color="auto"/>
                                                        <w:left w:val="none" w:sz="0" w:space="0" w:color="auto"/>
                                                        <w:bottom w:val="none" w:sz="0" w:space="0" w:color="auto"/>
                                                        <w:right w:val="none" w:sz="0" w:space="0" w:color="auto"/>
                                                      </w:divBdr>
                                                      <w:divsChild>
                                                        <w:div w:id="557975919">
                                                          <w:marLeft w:val="0"/>
                                                          <w:marRight w:val="0"/>
                                                          <w:marTop w:val="0"/>
                                                          <w:marBottom w:val="0"/>
                                                          <w:divBdr>
                                                            <w:top w:val="none" w:sz="0" w:space="0" w:color="auto"/>
                                                            <w:left w:val="none" w:sz="0" w:space="0" w:color="auto"/>
                                                            <w:bottom w:val="none" w:sz="0" w:space="0" w:color="auto"/>
                                                            <w:right w:val="none" w:sz="0" w:space="0" w:color="auto"/>
                                                          </w:divBdr>
                                                          <w:divsChild>
                                                            <w:div w:id="97093650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45955349">
                                              <w:marLeft w:val="65"/>
                                              <w:marRight w:val="65"/>
                                              <w:marTop w:val="150"/>
                                              <w:marBottom w:val="150"/>
                                              <w:divBdr>
                                                <w:top w:val="single" w:sz="2" w:space="0" w:color="FFFFFF"/>
                                                <w:left w:val="single" w:sz="2" w:space="0" w:color="FFFFFF"/>
                                                <w:bottom w:val="single" w:sz="2" w:space="0" w:color="FFFFFF"/>
                                                <w:right w:val="single" w:sz="2" w:space="0" w:color="FFFFFF"/>
                                              </w:divBdr>
                                              <w:divsChild>
                                                <w:div w:id="2094887028">
                                                  <w:marLeft w:val="0"/>
                                                  <w:marRight w:val="0"/>
                                                  <w:marTop w:val="0"/>
                                                  <w:marBottom w:val="0"/>
                                                  <w:divBdr>
                                                    <w:top w:val="none" w:sz="0" w:space="0" w:color="auto"/>
                                                    <w:left w:val="none" w:sz="0" w:space="0" w:color="auto"/>
                                                    <w:bottom w:val="none" w:sz="0" w:space="0" w:color="auto"/>
                                                    <w:right w:val="none" w:sz="0" w:space="0" w:color="auto"/>
                                                  </w:divBdr>
                                                  <w:divsChild>
                                                    <w:div w:id="584460889">
                                                      <w:marLeft w:val="0"/>
                                                      <w:marRight w:val="0"/>
                                                      <w:marTop w:val="0"/>
                                                      <w:marBottom w:val="0"/>
                                                      <w:divBdr>
                                                        <w:top w:val="none" w:sz="0" w:space="0" w:color="auto"/>
                                                        <w:left w:val="none" w:sz="0" w:space="0" w:color="auto"/>
                                                        <w:bottom w:val="none" w:sz="0" w:space="0" w:color="auto"/>
                                                        <w:right w:val="none" w:sz="0" w:space="0" w:color="auto"/>
                                                      </w:divBdr>
                                                    </w:div>
                                                    <w:div w:id="1600747738">
                                                      <w:marLeft w:val="0"/>
                                                      <w:marRight w:val="0"/>
                                                      <w:marTop w:val="0"/>
                                                      <w:marBottom w:val="0"/>
                                                      <w:divBdr>
                                                        <w:top w:val="none" w:sz="0" w:space="0" w:color="auto"/>
                                                        <w:left w:val="none" w:sz="0" w:space="0" w:color="auto"/>
                                                        <w:bottom w:val="none" w:sz="0" w:space="0" w:color="auto"/>
                                                        <w:right w:val="none" w:sz="0" w:space="0" w:color="auto"/>
                                                      </w:divBdr>
                                                      <w:divsChild>
                                                        <w:div w:id="976254019">
                                                          <w:marLeft w:val="0"/>
                                                          <w:marRight w:val="0"/>
                                                          <w:marTop w:val="0"/>
                                                          <w:marBottom w:val="0"/>
                                                          <w:divBdr>
                                                            <w:top w:val="none" w:sz="0" w:space="0" w:color="auto"/>
                                                            <w:left w:val="none" w:sz="0" w:space="0" w:color="auto"/>
                                                            <w:bottom w:val="none" w:sz="0" w:space="0" w:color="auto"/>
                                                            <w:right w:val="none" w:sz="0" w:space="0" w:color="auto"/>
                                                          </w:divBdr>
                                                          <w:divsChild>
                                                            <w:div w:id="8287159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54802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248923842">
                                                  <w:marLeft w:val="0"/>
                                                  <w:marRight w:val="0"/>
                                                  <w:marTop w:val="0"/>
                                                  <w:marBottom w:val="0"/>
                                                  <w:divBdr>
                                                    <w:top w:val="none" w:sz="0" w:space="0" w:color="auto"/>
                                                    <w:left w:val="none" w:sz="0" w:space="0" w:color="auto"/>
                                                    <w:bottom w:val="none" w:sz="0" w:space="0" w:color="auto"/>
                                                    <w:right w:val="none" w:sz="0" w:space="0" w:color="auto"/>
                                                  </w:divBdr>
                                                  <w:divsChild>
                                                    <w:div w:id="502283522">
                                                      <w:marLeft w:val="0"/>
                                                      <w:marRight w:val="0"/>
                                                      <w:marTop w:val="0"/>
                                                      <w:marBottom w:val="0"/>
                                                      <w:divBdr>
                                                        <w:top w:val="none" w:sz="0" w:space="0" w:color="auto"/>
                                                        <w:left w:val="none" w:sz="0" w:space="0" w:color="auto"/>
                                                        <w:bottom w:val="none" w:sz="0" w:space="0" w:color="auto"/>
                                                        <w:right w:val="none" w:sz="0" w:space="0" w:color="auto"/>
                                                      </w:divBdr>
                                                    </w:div>
                                                    <w:div w:id="1121537975">
                                                      <w:marLeft w:val="0"/>
                                                      <w:marRight w:val="0"/>
                                                      <w:marTop w:val="0"/>
                                                      <w:marBottom w:val="0"/>
                                                      <w:divBdr>
                                                        <w:top w:val="none" w:sz="0" w:space="0" w:color="auto"/>
                                                        <w:left w:val="none" w:sz="0" w:space="0" w:color="auto"/>
                                                        <w:bottom w:val="none" w:sz="0" w:space="0" w:color="auto"/>
                                                        <w:right w:val="none" w:sz="0" w:space="0" w:color="auto"/>
                                                      </w:divBdr>
                                                      <w:divsChild>
                                                        <w:div w:id="396323776">
                                                          <w:marLeft w:val="0"/>
                                                          <w:marRight w:val="0"/>
                                                          <w:marTop w:val="0"/>
                                                          <w:marBottom w:val="0"/>
                                                          <w:divBdr>
                                                            <w:top w:val="none" w:sz="0" w:space="0" w:color="auto"/>
                                                            <w:left w:val="none" w:sz="0" w:space="0" w:color="auto"/>
                                                            <w:bottom w:val="none" w:sz="0" w:space="0" w:color="auto"/>
                                                            <w:right w:val="none" w:sz="0" w:space="0" w:color="auto"/>
                                                          </w:divBdr>
                                                          <w:divsChild>
                                                            <w:div w:id="211852500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61138658">
                                              <w:marLeft w:val="65"/>
                                              <w:marRight w:val="65"/>
                                              <w:marTop w:val="150"/>
                                              <w:marBottom w:val="150"/>
                                              <w:divBdr>
                                                <w:top w:val="single" w:sz="2" w:space="0" w:color="FFFFFF"/>
                                                <w:left w:val="single" w:sz="2" w:space="0" w:color="FFFFFF"/>
                                                <w:bottom w:val="single" w:sz="2" w:space="0" w:color="FFFFFF"/>
                                                <w:right w:val="single" w:sz="2" w:space="0" w:color="FFFFFF"/>
                                              </w:divBdr>
                                              <w:divsChild>
                                                <w:div w:id="641158747">
                                                  <w:marLeft w:val="0"/>
                                                  <w:marRight w:val="0"/>
                                                  <w:marTop w:val="0"/>
                                                  <w:marBottom w:val="0"/>
                                                  <w:divBdr>
                                                    <w:top w:val="none" w:sz="0" w:space="0" w:color="auto"/>
                                                    <w:left w:val="none" w:sz="0" w:space="0" w:color="auto"/>
                                                    <w:bottom w:val="none" w:sz="0" w:space="0" w:color="auto"/>
                                                    <w:right w:val="none" w:sz="0" w:space="0" w:color="auto"/>
                                                  </w:divBdr>
                                                  <w:divsChild>
                                                    <w:div w:id="480467734">
                                                      <w:marLeft w:val="0"/>
                                                      <w:marRight w:val="0"/>
                                                      <w:marTop w:val="0"/>
                                                      <w:marBottom w:val="0"/>
                                                      <w:divBdr>
                                                        <w:top w:val="none" w:sz="0" w:space="0" w:color="auto"/>
                                                        <w:left w:val="none" w:sz="0" w:space="0" w:color="auto"/>
                                                        <w:bottom w:val="none" w:sz="0" w:space="0" w:color="auto"/>
                                                        <w:right w:val="none" w:sz="0" w:space="0" w:color="auto"/>
                                                      </w:divBdr>
                                                    </w:div>
                                                    <w:div w:id="1270359510">
                                                      <w:marLeft w:val="0"/>
                                                      <w:marRight w:val="0"/>
                                                      <w:marTop w:val="0"/>
                                                      <w:marBottom w:val="0"/>
                                                      <w:divBdr>
                                                        <w:top w:val="none" w:sz="0" w:space="0" w:color="auto"/>
                                                        <w:left w:val="none" w:sz="0" w:space="0" w:color="auto"/>
                                                        <w:bottom w:val="none" w:sz="0" w:space="0" w:color="auto"/>
                                                        <w:right w:val="none" w:sz="0" w:space="0" w:color="auto"/>
                                                      </w:divBdr>
                                                      <w:divsChild>
                                                        <w:div w:id="1982080128">
                                                          <w:marLeft w:val="0"/>
                                                          <w:marRight w:val="0"/>
                                                          <w:marTop w:val="0"/>
                                                          <w:marBottom w:val="0"/>
                                                          <w:divBdr>
                                                            <w:top w:val="none" w:sz="0" w:space="0" w:color="auto"/>
                                                            <w:left w:val="none" w:sz="0" w:space="0" w:color="auto"/>
                                                            <w:bottom w:val="none" w:sz="0" w:space="0" w:color="auto"/>
                                                            <w:right w:val="none" w:sz="0" w:space="0" w:color="auto"/>
                                                          </w:divBdr>
                                                          <w:divsChild>
                                                            <w:div w:id="1406553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51705085">
                                              <w:marLeft w:val="65"/>
                                              <w:marRight w:val="65"/>
                                              <w:marTop w:val="150"/>
                                              <w:marBottom w:val="150"/>
                                              <w:divBdr>
                                                <w:top w:val="single" w:sz="2" w:space="0" w:color="FFFFFF"/>
                                                <w:left w:val="single" w:sz="2" w:space="0" w:color="FFFFFF"/>
                                                <w:bottom w:val="single" w:sz="2" w:space="0" w:color="FFFFFF"/>
                                                <w:right w:val="single" w:sz="2" w:space="0" w:color="FFFFFF"/>
                                              </w:divBdr>
                                              <w:divsChild>
                                                <w:div w:id="676424952">
                                                  <w:marLeft w:val="0"/>
                                                  <w:marRight w:val="0"/>
                                                  <w:marTop w:val="0"/>
                                                  <w:marBottom w:val="0"/>
                                                  <w:divBdr>
                                                    <w:top w:val="none" w:sz="0" w:space="0" w:color="auto"/>
                                                    <w:left w:val="none" w:sz="0" w:space="0" w:color="auto"/>
                                                    <w:bottom w:val="none" w:sz="0" w:space="0" w:color="auto"/>
                                                    <w:right w:val="none" w:sz="0" w:space="0" w:color="auto"/>
                                                  </w:divBdr>
                                                  <w:divsChild>
                                                    <w:div w:id="1126005777">
                                                      <w:marLeft w:val="0"/>
                                                      <w:marRight w:val="0"/>
                                                      <w:marTop w:val="0"/>
                                                      <w:marBottom w:val="0"/>
                                                      <w:divBdr>
                                                        <w:top w:val="none" w:sz="0" w:space="0" w:color="auto"/>
                                                        <w:left w:val="none" w:sz="0" w:space="0" w:color="auto"/>
                                                        <w:bottom w:val="none" w:sz="0" w:space="0" w:color="auto"/>
                                                        <w:right w:val="none" w:sz="0" w:space="0" w:color="auto"/>
                                                      </w:divBdr>
                                                    </w:div>
                                                    <w:div w:id="417556828">
                                                      <w:marLeft w:val="0"/>
                                                      <w:marRight w:val="0"/>
                                                      <w:marTop w:val="0"/>
                                                      <w:marBottom w:val="0"/>
                                                      <w:divBdr>
                                                        <w:top w:val="none" w:sz="0" w:space="0" w:color="auto"/>
                                                        <w:left w:val="none" w:sz="0" w:space="0" w:color="auto"/>
                                                        <w:bottom w:val="none" w:sz="0" w:space="0" w:color="auto"/>
                                                        <w:right w:val="none" w:sz="0" w:space="0" w:color="auto"/>
                                                      </w:divBdr>
                                                      <w:divsChild>
                                                        <w:div w:id="1952393663">
                                                          <w:marLeft w:val="0"/>
                                                          <w:marRight w:val="0"/>
                                                          <w:marTop w:val="0"/>
                                                          <w:marBottom w:val="0"/>
                                                          <w:divBdr>
                                                            <w:top w:val="none" w:sz="0" w:space="0" w:color="auto"/>
                                                            <w:left w:val="none" w:sz="0" w:space="0" w:color="auto"/>
                                                            <w:bottom w:val="none" w:sz="0" w:space="0" w:color="auto"/>
                                                            <w:right w:val="none" w:sz="0" w:space="0" w:color="auto"/>
                                                          </w:divBdr>
                                                          <w:divsChild>
                                                            <w:div w:id="14201801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149479">
                      <w:marLeft w:val="0"/>
                      <w:marRight w:val="0"/>
                      <w:marTop w:val="0"/>
                      <w:marBottom w:val="0"/>
                      <w:divBdr>
                        <w:top w:val="none" w:sz="0" w:space="0" w:color="auto"/>
                        <w:left w:val="none" w:sz="0" w:space="0" w:color="auto"/>
                        <w:bottom w:val="none" w:sz="0" w:space="0" w:color="auto"/>
                        <w:right w:val="none" w:sz="0" w:space="0" w:color="auto"/>
                      </w:divBdr>
                      <w:divsChild>
                        <w:div w:id="563181719">
                          <w:marLeft w:val="0"/>
                          <w:marRight w:val="0"/>
                          <w:marTop w:val="0"/>
                          <w:marBottom w:val="0"/>
                          <w:divBdr>
                            <w:top w:val="none" w:sz="0" w:space="0" w:color="auto"/>
                            <w:left w:val="none" w:sz="0" w:space="0" w:color="auto"/>
                            <w:bottom w:val="none" w:sz="0" w:space="0" w:color="auto"/>
                            <w:right w:val="none" w:sz="0" w:space="0" w:color="auto"/>
                          </w:divBdr>
                        </w:div>
                        <w:div w:id="14128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711129">
      <w:bodyDiv w:val="1"/>
      <w:marLeft w:val="0"/>
      <w:marRight w:val="0"/>
      <w:marTop w:val="0"/>
      <w:marBottom w:val="0"/>
      <w:divBdr>
        <w:top w:val="none" w:sz="0" w:space="0" w:color="auto"/>
        <w:left w:val="none" w:sz="0" w:space="0" w:color="auto"/>
        <w:bottom w:val="none" w:sz="0" w:space="0" w:color="auto"/>
        <w:right w:val="none" w:sz="0" w:space="0" w:color="auto"/>
      </w:divBdr>
    </w:div>
    <w:div w:id="641082578">
      <w:bodyDiv w:val="1"/>
      <w:marLeft w:val="0"/>
      <w:marRight w:val="0"/>
      <w:marTop w:val="0"/>
      <w:marBottom w:val="0"/>
      <w:divBdr>
        <w:top w:val="none" w:sz="0" w:space="0" w:color="auto"/>
        <w:left w:val="none" w:sz="0" w:space="0" w:color="auto"/>
        <w:bottom w:val="none" w:sz="0" w:space="0" w:color="auto"/>
        <w:right w:val="none" w:sz="0" w:space="0" w:color="auto"/>
      </w:divBdr>
    </w:div>
    <w:div w:id="871264642">
      <w:bodyDiv w:val="1"/>
      <w:marLeft w:val="0"/>
      <w:marRight w:val="0"/>
      <w:marTop w:val="0"/>
      <w:marBottom w:val="0"/>
      <w:divBdr>
        <w:top w:val="none" w:sz="0" w:space="0" w:color="auto"/>
        <w:left w:val="none" w:sz="0" w:space="0" w:color="auto"/>
        <w:bottom w:val="none" w:sz="0" w:space="0" w:color="auto"/>
        <w:right w:val="none" w:sz="0" w:space="0" w:color="auto"/>
      </w:divBdr>
    </w:div>
    <w:div w:id="897474461">
      <w:bodyDiv w:val="1"/>
      <w:marLeft w:val="0"/>
      <w:marRight w:val="0"/>
      <w:marTop w:val="0"/>
      <w:marBottom w:val="0"/>
      <w:divBdr>
        <w:top w:val="none" w:sz="0" w:space="0" w:color="auto"/>
        <w:left w:val="none" w:sz="0" w:space="0" w:color="auto"/>
        <w:bottom w:val="none" w:sz="0" w:space="0" w:color="auto"/>
        <w:right w:val="none" w:sz="0" w:space="0" w:color="auto"/>
      </w:divBdr>
    </w:div>
    <w:div w:id="1306814130">
      <w:bodyDiv w:val="1"/>
      <w:marLeft w:val="0"/>
      <w:marRight w:val="0"/>
      <w:marTop w:val="0"/>
      <w:marBottom w:val="0"/>
      <w:divBdr>
        <w:top w:val="none" w:sz="0" w:space="0" w:color="auto"/>
        <w:left w:val="none" w:sz="0" w:space="0" w:color="auto"/>
        <w:bottom w:val="none" w:sz="0" w:space="0" w:color="auto"/>
        <w:right w:val="none" w:sz="0" w:space="0" w:color="auto"/>
      </w:divBdr>
    </w:div>
    <w:div w:id="1339767274">
      <w:bodyDiv w:val="1"/>
      <w:marLeft w:val="0"/>
      <w:marRight w:val="0"/>
      <w:marTop w:val="0"/>
      <w:marBottom w:val="0"/>
      <w:divBdr>
        <w:top w:val="none" w:sz="0" w:space="0" w:color="auto"/>
        <w:left w:val="none" w:sz="0" w:space="0" w:color="auto"/>
        <w:bottom w:val="none" w:sz="0" w:space="0" w:color="auto"/>
        <w:right w:val="none" w:sz="0" w:space="0" w:color="auto"/>
      </w:divBdr>
    </w:div>
    <w:div w:id="1499232877">
      <w:bodyDiv w:val="1"/>
      <w:marLeft w:val="0"/>
      <w:marRight w:val="0"/>
      <w:marTop w:val="0"/>
      <w:marBottom w:val="0"/>
      <w:divBdr>
        <w:top w:val="none" w:sz="0" w:space="0" w:color="auto"/>
        <w:left w:val="none" w:sz="0" w:space="0" w:color="auto"/>
        <w:bottom w:val="none" w:sz="0" w:space="0" w:color="auto"/>
        <w:right w:val="none" w:sz="0" w:space="0" w:color="auto"/>
      </w:divBdr>
    </w:div>
    <w:div w:id="15840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4DBD1-0855-484C-8BBB-2E6952114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cp:lastModifiedBy>
  <cp:revision>2</cp:revision>
  <cp:lastPrinted>2022-04-25T23:56:00Z</cp:lastPrinted>
  <dcterms:created xsi:type="dcterms:W3CDTF">2024-10-29T02:44:00Z</dcterms:created>
  <dcterms:modified xsi:type="dcterms:W3CDTF">2024-10-29T02:44:00Z</dcterms:modified>
</cp:coreProperties>
</file>